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DE9D9" w:themeColor="accent6" w:themeTint="33"/>
  <w:body>
    <w:p w:rsidR="00FC78CE" w:rsidRPr="00ED1687" w:rsidRDefault="003709FF" w:rsidP="003709FF">
      <w:pPr>
        <w:jc w:val="center"/>
      </w:pPr>
      <w:r w:rsidRPr="00ED1687">
        <w:rPr>
          <w:rFonts w:ascii="Monotype Corsiva" w:hAnsi="Monotype Corsiva"/>
          <w:noProof/>
          <w:sz w:val="40"/>
          <w:szCs w:val="4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1167130</wp:posOffset>
            </wp:positionH>
            <wp:positionV relativeFrom="paragraph">
              <wp:posOffset>271780</wp:posOffset>
            </wp:positionV>
            <wp:extent cx="3200400" cy="1914525"/>
            <wp:effectExtent l="19050" t="0" r="0" b="0"/>
            <wp:wrapNone/>
            <wp:docPr id="1" name="Obraz 1" descr="lampiony ze słoika, moje dzieci kreatyw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mpiony ze słoika, moje dzieci kreatywni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914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C78CE" w:rsidRPr="00ED1687">
        <w:rPr>
          <w:rFonts w:ascii="Monotype Corsiva" w:hAnsi="Monotype Corsiva"/>
          <w:sz w:val="40"/>
          <w:szCs w:val="40"/>
        </w:rPr>
        <w:t>Zapraszam do wzięcia udziału w wernisażu plastycznym</w:t>
      </w:r>
      <w:r w:rsidR="00FC78CE" w:rsidRPr="00ED1687">
        <w:t>:</w:t>
      </w:r>
    </w:p>
    <w:p w:rsidR="003709FF" w:rsidRDefault="003709FF" w:rsidP="003709FF"/>
    <w:p w:rsidR="003709FF" w:rsidRDefault="003709FF" w:rsidP="003709FF"/>
    <w:p w:rsidR="003709FF" w:rsidRDefault="003709FF" w:rsidP="003709FF"/>
    <w:p w:rsidR="003709FF" w:rsidRDefault="003709FF" w:rsidP="003709FF">
      <w:bookmarkStart w:id="0" w:name="_GoBack"/>
      <w:bookmarkEnd w:id="0"/>
    </w:p>
    <w:p w:rsidR="003709FF" w:rsidRPr="003709FF" w:rsidRDefault="003709FF" w:rsidP="003709FF"/>
    <w:p w:rsidR="003709FF" w:rsidRDefault="003709FF" w:rsidP="003709FF">
      <w:pPr>
        <w:jc w:val="center"/>
        <w:rPr>
          <w:rFonts w:ascii="Monotype Corsiva" w:hAnsi="Monotype Corsiva"/>
        </w:rPr>
      </w:pPr>
      <w:r w:rsidRPr="003709FF">
        <w:rPr>
          <w:rFonts w:ascii="Monotype Corsiva" w:hAnsi="Monotype Corsiva"/>
        </w:rPr>
        <w:t>zdjęcie pochodzi</w:t>
      </w:r>
      <w:r>
        <w:rPr>
          <w:rFonts w:ascii="Monotype Corsiva" w:hAnsi="Monotype Corsiva"/>
        </w:rPr>
        <w:t xml:space="preserve"> z:</w:t>
      </w:r>
      <w:r w:rsidRPr="003709FF">
        <w:rPr>
          <w:rFonts w:ascii="Monotype Corsiva" w:hAnsi="Monotype Corsiva"/>
        </w:rPr>
        <w:t xml:space="preserve"> </w:t>
      </w:r>
      <w:hyperlink r:id="rId9" w:history="1">
        <w:r w:rsidR="00551FEB" w:rsidRPr="009021AD">
          <w:rPr>
            <w:rStyle w:val="Hipercze"/>
            <w:rFonts w:ascii="Monotype Corsiva" w:hAnsi="Monotype Corsiva"/>
          </w:rPr>
          <w:t>https://mojedziecikreatywnie.pl/2021/05/solne-lampiony-za-sloika-diy/</w:t>
        </w:r>
      </w:hyperlink>
    </w:p>
    <w:p w:rsidR="00551FEB" w:rsidRPr="00551FEB" w:rsidRDefault="00551FEB" w:rsidP="003709FF">
      <w:pPr>
        <w:jc w:val="center"/>
        <w:rPr>
          <w:rFonts w:ascii="Monotype Corsiva" w:hAnsi="Monotype Corsiva"/>
          <w:b/>
          <w:sz w:val="32"/>
          <w:szCs w:val="32"/>
        </w:rPr>
      </w:pPr>
      <w:r w:rsidRPr="00ED1687">
        <w:rPr>
          <w:rFonts w:ascii="Monotype Corsiva" w:hAnsi="Monotype Corsiva"/>
          <w:b/>
          <w:sz w:val="32"/>
          <w:szCs w:val="32"/>
        </w:rPr>
        <w:t>„Magiczne szkiełko – malowidła na szkle”</w:t>
      </w:r>
      <w:r w:rsidR="003A57C1">
        <w:rPr>
          <w:rFonts w:ascii="Monotype Corsiva" w:hAnsi="Monotype Corsiva"/>
          <w:b/>
          <w:sz w:val="32"/>
          <w:szCs w:val="32"/>
        </w:rPr>
        <w:softHyphen/>
      </w:r>
      <w:r w:rsidR="003A57C1">
        <w:rPr>
          <w:rFonts w:ascii="Monotype Corsiva" w:hAnsi="Monotype Corsiva"/>
          <w:b/>
          <w:sz w:val="32"/>
          <w:szCs w:val="32"/>
        </w:rPr>
        <w:softHyphen/>
      </w:r>
      <w:r w:rsidR="003A57C1">
        <w:rPr>
          <w:rFonts w:ascii="Monotype Corsiva" w:hAnsi="Monotype Corsiva"/>
          <w:b/>
          <w:sz w:val="32"/>
          <w:szCs w:val="32"/>
        </w:rPr>
        <w:softHyphen/>
      </w:r>
    </w:p>
    <w:p w:rsidR="00FC78CE" w:rsidRPr="003709FF" w:rsidRDefault="00FC78CE" w:rsidP="00FC78CE">
      <w:pPr>
        <w:rPr>
          <w:rFonts w:ascii="Monotype Corsiva" w:hAnsi="Monotype Corsiva"/>
          <w:b/>
          <w:sz w:val="28"/>
          <w:szCs w:val="28"/>
        </w:rPr>
      </w:pPr>
      <w:r w:rsidRPr="003709FF">
        <w:rPr>
          <w:rFonts w:ascii="Monotype Corsiva" w:hAnsi="Monotype Corsiva"/>
          <w:b/>
          <w:sz w:val="28"/>
          <w:szCs w:val="28"/>
        </w:rPr>
        <w:t>Organizator wernisażu:</w:t>
      </w:r>
    </w:p>
    <w:p w:rsidR="00FC78CE" w:rsidRPr="003709FF" w:rsidRDefault="00FC78CE" w:rsidP="000C53BD">
      <w:pPr>
        <w:jc w:val="center"/>
        <w:rPr>
          <w:rFonts w:ascii="Monotype Corsiva" w:hAnsi="Monotype Corsiva"/>
          <w:sz w:val="28"/>
          <w:szCs w:val="28"/>
        </w:rPr>
      </w:pPr>
      <w:r w:rsidRPr="003709FF">
        <w:rPr>
          <w:rFonts w:ascii="Monotype Corsiva" w:hAnsi="Monotype Corsiva"/>
          <w:sz w:val="28"/>
          <w:szCs w:val="28"/>
        </w:rPr>
        <w:t>Małgorzata Grochowska</w:t>
      </w:r>
    </w:p>
    <w:p w:rsidR="00FC78CE" w:rsidRPr="003709FF" w:rsidRDefault="00FC78CE" w:rsidP="00ED1687">
      <w:pPr>
        <w:jc w:val="center"/>
        <w:rPr>
          <w:rFonts w:ascii="Monotype Corsiva" w:hAnsi="Monotype Corsiva"/>
          <w:sz w:val="28"/>
          <w:szCs w:val="28"/>
        </w:rPr>
      </w:pPr>
      <w:r w:rsidRPr="003709FF">
        <w:rPr>
          <w:rFonts w:ascii="Monotype Corsiva" w:hAnsi="Monotype Corsiva"/>
          <w:sz w:val="28"/>
          <w:szCs w:val="28"/>
        </w:rPr>
        <w:t>Szkoła Podstawowa im. Jana Pawła II w Konarach, Odziała Przedszkolny</w:t>
      </w:r>
    </w:p>
    <w:p w:rsidR="00FC78CE" w:rsidRPr="003709FF" w:rsidRDefault="00FC78CE" w:rsidP="00FC78CE">
      <w:pPr>
        <w:rPr>
          <w:rFonts w:ascii="Monotype Corsiva" w:hAnsi="Monotype Corsiva"/>
          <w:b/>
          <w:sz w:val="28"/>
          <w:szCs w:val="28"/>
        </w:rPr>
      </w:pPr>
      <w:r w:rsidRPr="003709FF">
        <w:rPr>
          <w:rFonts w:ascii="Monotype Corsiva" w:hAnsi="Monotype Corsiva"/>
          <w:b/>
          <w:sz w:val="28"/>
          <w:szCs w:val="28"/>
        </w:rPr>
        <w:t>Adresaci:</w:t>
      </w:r>
    </w:p>
    <w:p w:rsidR="00FC78CE" w:rsidRPr="003709FF" w:rsidRDefault="00FC78CE" w:rsidP="00FC78CE">
      <w:pPr>
        <w:rPr>
          <w:rFonts w:ascii="Monotype Corsiva" w:hAnsi="Monotype Corsiva"/>
          <w:sz w:val="28"/>
          <w:szCs w:val="28"/>
        </w:rPr>
      </w:pPr>
      <w:r w:rsidRPr="003709FF">
        <w:rPr>
          <w:rFonts w:ascii="Monotype Corsiva" w:hAnsi="Monotype Corsiva"/>
          <w:sz w:val="28"/>
          <w:szCs w:val="28"/>
        </w:rPr>
        <w:t>Wernisaż  adresowany jest do wszystkich dzieci, które uczęszczają do SP im. Jana Pawła II w Konarach</w:t>
      </w:r>
    </w:p>
    <w:p w:rsidR="00FC78CE" w:rsidRPr="003709FF" w:rsidRDefault="00FC78CE" w:rsidP="00FC78CE">
      <w:pPr>
        <w:rPr>
          <w:rFonts w:ascii="Monotype Corsiva" w:hAnsi="Monotype Corsiva"/>
          <w:b/>
          <w:sz w:val="28"/>
          <w:szCs w:val="28"/>
        </w:rPr>
      </w:pPr>
      <w:r w:rsidRPr="003709FF">
        <w:rPr>
          <w:rFonts w:ascii="Monotype Corsiva" w:hAnsi="Monotype Corsiva"/>
          <w:b/>
          <w:sz w:val="28"/>
          <w:szCs w:val="28"/>
        </w:rPr>
        <w:t>Cele konkursu:</w:t>
      </w:r>
    </w:p>
    <w:p w:rsidR="000C53BD" w:rsidRDefault="003709FF" w:rsidP="000C53BD">
      <w:pPr>
        <w:pStyle w:val="Standard"/>
      </w:pPr>
      <w:r>
        <w:rPr>
          <w:rFonts w:ascii="Monotype Corsiva" w:hAnsi="Monotype Corsiva"/>
          <w:sz w:val="28"/>
          <w:szCs w:val="28"/>
        </w:rPr>
        <w:sym w:font="Wingdings" w:char="F04A"/>
      </w:r>
      <w:r w:rsidR="000C53BD" w:rsidRPr="000C53BD">
        <w:rPr>
          <w:rFonts w:ascii="Monotype Corsiva" w:hAnsi="Monotype Corsiva"/>
          <w:sz w:val="28"/>
          <w:szCs w:val="28"/>
        </w:rPr>
        <w:t xml:space="preserve"> </w:t>
      </w:r>
      <w:r w:rsidR="000C53BD">
        <w:rPr>
          <w:rFonts w:ascii="Monotype Corsiva" w:hAnsi="Monotype Corsiva"/>
          <w:sz w:val="28"/>
          <w:szCs w:val="28"/>
        </w:rPr>
        <w:t>U</w:t>
      </w:r>
      <w:r w:rsidR="000C53BD">
        <w:rPr>
          <w:rFonts w:ascii="Monotype Corsiva" w:hAnsi="Monotype Corsiva"/>
          <w:color w:val="2A2E32"/>
          <w:sz w:val="28"/>
          <w:szCs w:val="28"/>
        </w:rPr>
        <w:t>wrażliwienie na piękno różnorodnych zjawisk: przyrodniczych i społecznych,</w:t>
      </w:r>
    </w:p>
    <w:p w:rsidR="000C53BD" w:rsidRPr="000C53BD" w:rsidRDefault="000C53BD" w:rsidP="000C53BD">
      <w:pPr>
        <w:pStyle w:val="Standard"/>
        <w:rPr>
          <w:rFonts w:ascii="Monotype Corsiva" w:hAnsi="Monotype Corsiva"/>
          <w:sz w:val="28"/>
          <w:szCs w:val="28"/>
        </w:rPr>
      </w:pPr>
      <w:r w:rsidRPr="000C53BD">
        <w:rPr>
          <w:rFonts w:ascii="Monotype Corsiva" w:hAnsi="Monotype Corsiva"/>
          <w:color w:val="2A2E32"/>
          <w:sz w:val="28"/>
          <w:szCs w:val="28"/>
        </w:rPr>
        <w:t>dostrzeganie form oraz bogactwa barw w naturze</w:t>
      </w:r>
      <w:r>
        <w:rPr>
          <w:rFonts w:ascii="Monotype Corsiva" w:hAnsi="Monotype Corsiva"/>
          <w:color w:val="2A2E32"/>
          <w:sz w:val="28"/>
          <w:szCs w:val="28"/>
        </w:rPr>
        <w:t>;</w:t>
      </w:r>
    </w:p>
    <w:p w:rsidR="00FC78CE" w:rsidRDefault="000C53BD" w:rsidP="00FC78CE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sym w:font="Wingdings" w:char="F04A"/>
      </w:r>
      <w:r w:rsidR="00FC78CE" w:rsidRPr="003709FF">
        <w:rPr>
          <w:rFonts w:ascii="Monotype Corsiva" w:hAnsi="Monotype Corsiva"/>
          <w:sz w:val="28"/>
          <w:szCs w:val="28"/>
        </w:rPr>
        <w:t>Rozbudzanie wyobraźni oraz kreatywnego myślenia dziecka;</w:t>
      </w:r>
    </w:p>
    <w:p w:rsidR="000C53BD" w:rsidRDefault="003709FF" w:rsidP="000C53BD">
      <w:pPr>
        <w:pStyle w:val="Textbody"/>
        <w:rPr>
          <w:rFonts w:ascii="Lato, sans-serif" w:hAnsi="Lato, sans-serif" w:hint="eastAsia"/>
          <w:color w:val="2A2E32"/>
          <w:sz w:val="24"/>
        </w:rPr>
      </w:pPr>
      <w:r>
        <w:rPr>
          <w:rFonts w:ascii="Monotype Corsiva" w:hAnsi="Monotype Corsiva"/>
          <w:sz w:val="28"/>
          <w:szCs w:val="28"/>
        </w:rPr>
        <w:sym w:font="Wingdings" w:char="F04A"/>
      </w:r>
      <w:r w:rsidR="000C53BD" w:rsidRPr="000C53BD">
        <w:rPr>
          <w:rFonts w:ascii="Monotype Corsiva" w:hAnsi="Monotype Corsiva"/>
          <w:color w:val="2A2E32"/>
          <w:sz w:val="28"/>
          <w:szCs w:val="28"/>
        </w:rPr>
        <w:t xml:space="preserve"> </w:t>
      </w:r>
      <w:r w:rsidR="000C53BD">
        <w:rPr>
          <w:rFonts w:ascii="Monotype Corsiva" w:hAnsi="Monotype Corsiva"/>
          <w:color w:val="2A2E32"/>
          <w:sz w:val="28"/>
          <w:szCs w:val="28"/>
        </w:rPr>
        <w:t>Rozwijanie umiejętności posługiwania się technikami plastycznymi oraz umiejętne operowanie narzędziami i materiałem;</w:t>
      </w:r>
    </w:p>
    <w:p w:rsidR="000C53BD" w:rsidRDefault="003709FF" w:rsidP="000C53BD">
      <w:pPr>
        <w:pStyle w:val="Textbody"/>
        <w:rPr>
          <w:rFonts w:ascii="Lato, sans-serif" w:hAnsi="Lato, sans-serif" w:hint="eastAsia"/>
          <w:color w:val="2A2E32"/>
          <w:sz w:val="24"/>
        </w:rPr>
      </w:pPr>
      <w:r>
        <w:rPr>
          <w:rFonts w:ascii="Monotype Corsiva" w:hAnsi="Monotype Corsiva"/>
          <w:sz w:val="28"/>
          <w:szCs w:val="28"/>
        </w:rPr>
        <w:sym w:font="Wingdings" w:char="F04A"/>
      </w:r>
      <w:r w:rsidR="000C53BD" w:rsidRPr="000C53BD">
        <w:rPr>
          <w:rFonts w:ascii="Lato, sans-serif" w:hAnsi="Lato, sans-serif"/>
          <w:color w:val="2A2E32"/>
          <w:sz w:val="24"/>
        </w:rPr>
        <w:t xml:space="preserve"> </w:t>
      </w:r>
      <w:r w:rsidR="000C53BD" w:rsidRPr="000C53BD">
        <w:rPr>
          <w:rFonts w:ascii="Monotype Corsiva" w:hAnsi="Monotype Corsiva"/>
          <w:color w:val="2A2E32"/>
          <w:sz w:val="28"/>
          <w:szCs w:val="28"/>
        </w:rPr>
        <w:t>Budzenie poczucia odpowiedzialności i satysfakcji z wykonanej pracy</w:t>
      </w:r>
      <w:r w:rsidR="000C53BD">
        <w:rPr>
          <w:rFonts w:ascii="Monotype Corsiva" w:hAnsi="Monotype Corsiva"/>
          <w:color w:val="2A2E32"/>
          <w:sz w:val="28"/>
          <w:szCs w:val="28"/>
        </w:rPr>
        <w:t>;</w:t>
      </w:r>
    </w:p>
    <w:p w:rsidR="00FC78CE" w:rsidRPr="003709FF" w:rsidRDefault="000C53BD" w:rsidP="00FC78CE">
      <w:pPr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 </w:t>
      </w:r>
      <w:r w:rsidR="00AC6B42">
        <w:rPr>
          <w:rFonts w:ascii="Monotype Corsiva" w:hAnsi="Monotype Corsiva"/>
          <w:b/>
          <w:sz w:val="28"/>
          <w:szCs w:val="28"/>
        </w:rPr>
        <w:t>Terminarz wystawy:</w:t>
      </w:r>
    </w:p>
    <w:p w:rsidR="00FC78CE" w:rsidRDefault="003709FF" w:rsidP="00FC78CE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sym w:font="Wingdings" w:char="F04A"/>
      </w:r>
      <w:r w:rsidR="00313330">
        <w:rPr>
          <w:rFonts w:ascii="Monotype Corsiva" w:hAnsi="Monotype Corsiva"/>
          <w:sz w:val="28"/>
          <w:szCs w:val="28"/>
        </w:rPr>
        <w:t>Termin dostarczania prac – 04 .03 – 21</w:t>
      </w:r>
      <w:r w:rsidR="00AC6B42">
        <w:rPr>
          <w:rFonts w:ascii="Monotype Corsiva" w:hAnsi="Monotype Corsiva"/>
          <w:sz w:val="28"/>
          <w:szCs w:val="28"/>
        </w:rPr>
        <w:t xml:space="preserve">.03.2024 </w:t>
      </w:r>
      <w:r w:rsidR="00FC78CE" w:rsidRPr="003709FF">
        <w:rPr>
          <w:rFonts w:ascii="Monotype Corsiva" w:hAnsi="Monotype Corsiva"/>
          <w:sz w:val="28"/>
          <w:szCs w:val="28"/>
        </w:rPr>
        <w:t>r.</w:t>
      </w:r>
    </w:p>
    <w:p w:rsidR="00AC6B42" w:rsidRPr="003709FF" w:rsidRDefault="00AC6B42" w:rsidP="00FC78CE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sym w:font="Wingdings" w:char="F04A"/>
      </w:r>
      <w:r>
        <w:rPr>
          <w:rFonts w:ascii="Monotype Corsiva" w:hAnsi="Monotype Corsiva"/>
          <w:sz w:val="28"/>
          <w:szCs w:val="28"/>
        </w:rPr>
        <w:t>Te</w:t>
      </w:r>
      <w:r w:rsidR="00313330">
        <w:rPr>
          <w:rFonts w:ascii="Monotype Corsiva" w:hAnsi="Monotype Corsiva"/>
          <w:sz w:val="28"/>
          <w:szCs w:val="28"/>
        </w:rPr>
        <w:t>rmin wernisażu – 25.03 – 05.04.</w:t>
      </w:r>
      <w:r>
        <w:rPr>
          <w:rFonts w:ascii="Monotype Corsiva" w:hAnsi="Monotype Corsiva"/>
          <w:sz w:val="28"/>
          <w:szCs w:val="28"/>
        </w:rPr>
        <w:t>2024 r.</w:t>
      </w:r>
    </w:p>
    <w:p w:rsidR="00FC78CE" w:rsidRPr="003709FF" w:rsidRDefault="00AC6B42" w:rsidP="00FC78CE">
      <w:pPr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Warunki uczestnictwa w szkolnym wernisażu</w:t>
      </w:r>
      <w:r w:rsidR="00FC78CE" w:rsidRPr="003709FF">
        <w:rPr>
          <w:rFonts w:ascii="Monotype Corsiva" w:hAnsi="Monotype Corsiva"/>
          <w:b/>
          <w:sz w:val="28"/>
          <w:szCs w:val="28"/>
        </w:rPr>
        <w:t>:</w:t>
      </w:r>
    </w:p>
    <w:p w:rsidR="000C53BD" w:rsidRDefault="003709FF" w:rsidP="00F454E2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lastRenderedPageBreak/>
        <w:sym w:font="Wingdings" w:char="F04A"/>
      </w:r>
      <w:r w:rsidR="00FC78CE" w:rsidRPr="003709FF">
        <w:rPr>
          <w:rFonts w:ascii="Monotype Corsiva" w:hAnsi="Monotype Corsiva"/>
          <w:sz w:val="28"/>
          <w:szCs w:val="28"/>
        </w:rPr>
        <w:t xml:space="preserve">Uczestnicy przygotowują pracę plastyczną dowolną techniką (np. </w:t>
      </w:r>
      <w:proofErr w:type="spellStart"/>
      <w:r w:rsidR="00FC78CE" w:rsidRPr="003709FF">
        <w:rPr>
          <w:rFonts w:ascii="Monotype Corsiva" w:hAnsi="Monotype Corsiva"/>
          <w:sz w:val="28"/>
          <w:szCs w:val="28"/>
        </w:rPr>
        <w:t>malowanie,wyklejanie</w:t>
      </w:r>
      <w:proofErr w:type="spellEnd"/>
      <w:r w:rsidR="00FC78CE" w:rsidRPr="003709FF">
        <w:rPr>
          <w:rFonts w:ascii="Monotype Corsiva" w:hAnsi="Monotype Corsiva"/>
          <w:sz w:val="28"/>
          <w:szCs w:val="28"/>
        </w:rPr>
        <w:t>) o tematyce wiosennej  (słoik, szybka – z zachowaniem zasad bezpieczeństwa – brak ostrych krawędzi, butelka, wazonik itp.)</w:t>
      </w:r>
      <w:r>
        <w:rPr>
          <w:rFonts w:ascii="Monotype Corsiva" w:hAnsi="Monotype Corsiva"/>
          <w:sz w:val="28"/>
          <w:szCs w:val="28"/>
        </w:rPr>
        <w:t>;</w:t>
      </w:r>
    </w:p>
    <w:p w:rsidR="000C53BD" w:rsidRDefault="000C53BD" w:rsidP="000C53BD">
      <w:pPr>
        <w:pStyle w:val="Standard"/>
      </w:pPr>
      <w:r>
        <w:rPr>
          <w:rFonts w:ascii="Monotype Corsiva" w:hAnsi="Monotype Corsiva"/>
          <w:sz w:val="28"/>
          <w:szCs w:val="28"/>
        </w:rPr>
        <w:sym w:font="Wingdings" w:char="F04A"/>
      </w:r>
    </w:p>
    <w:p w:rsidR="003709FF" w:rsidRPr="003709FF" w:rsidRDefault="003709FF" w:rsidP="003709FF">
      <w:pPr>
        <w:rPr>
          <w:rFonts w:ascii="Monotype Corsiva" w:hAnsi="Monotype Corsiva"/>
          <w:sz w:val="28"/>
          <w:szCs w:val="28"/>
        </w:rPr>
      </w:pPr>
      <w:r w:rsidRPr="003709FF">
        <w:rPr>
          <w:rFonts w:ascii="Monotype Corsiva" w:hAnsi="Monotype Corsiva"/>
          <w:sz w:val="28"/>
          <w:szCs w:val="28"/>
        </w:rPr>
        <w:t>Każda praca powinna być opatrzona metryczką: imię i naz</w:t>
      </w:r>
      <w:r w:rsidR="000C53BD">
        <w:rPr>
          <w:rFonts w:ascii="Monotype Corsiva" w:hAnsi="Monotype Corsiva"/>
          <w:sz w:val="28"/>
          <w:szCs w:val="28"/>
        </w:rPr>
        <w:t>wisko autora, wiek, klasa</w:t>
      </w:r>
      <w:r>
        <w:rPr>
          <w:rFonts w:ascii="Monotype Corsiva" w:hAnsi="Monotype Corsiva"/>
          <w:sz w:val="28"/>
          <w:szCs w:val="28"/>
        </w:rPr>
        <w:t>;</w:t>
      </w:r>
    </w:p>
    <w:p w:rsidR="000C53BD" w:rsidRDefault="00AC6B42" w:rsidP="00FC78CE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sym w:font="Wingdings" w:char="F04A"/>
      </w:r>
    </w:p>
    <w:p w:rsidR="00FC78CE" w:rsidRPr="003709FF" w:rsidRDefault="00FC78CE" w:rsidP="00FC78CE">
      <w:pPr>
        <w:rPr>
          <w:rFonts w:ascii="Monotype Corsiva" w:hAnsi="Monotype Corsiva"/>
          <w:sz w:val="28"/>
          <w:szCs w:val="28"/>
        </w:rPr>
      </w:pPr>
      <w:r w:rsidRPr="003709FF">
        <w:rPr>
          <w:rFonts w:ascii="Monotype Corsiva" w:hAnsi="Monotype Corsiva"/>
          <w:sz w:val="28"/>
          <w:szCs w:val="28"/>
        </w:rPr>
        <w:t xml:space="preserve">Organizator zorganizuje wystawę prac, w celu </w:t>
      </w:r>
      <w:r w:rsidR="00880C4C" w:rsidRPr="003709FF">
        <w:rPr>
          <w:rFonts w:ascii="Monotype Corsiva" w:hAnsi="Monotype Corsiva"/>
          <w:sz w:val="28"/>
          <w:szCs w:val="28"/>
        </w:rPr>
        <w:t>uwrażliwienia na piękno artystyczne.</w:t>
      </w:r>
    </w:p>
    <w:p w:rsidR="000C53BD" w:rsidRDefault="00AC6B42" w:rsidP="00AC6B42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sym w:font="Wingdings" w:char="F04A"/>
      </w:r>
    </w:p>
    <w:p w:rsidR="00FC78CE" w:rsidRPr="00AC6B42" w:rsidRDefault="00880C4C" w:rsidP="00AC6B42">
      <w:pPr>
        <w:rPr>
          <w:rFonts w:ascii="Monotype Corsiva" w:hAnsi="Monotype Corsiva"/>
          <w:sz w:val="28"/>
          <w:szCs w:val="28"/>
        </w:rPr>
      </w:pPr>
      <w:r w:rsidRPr="00AC6B42">
        <w:rPr>
          <w:rFonts w:ascii="Monotype Corsiva" w:hAnsi="Monotype Corsiva"/>
          <w:sz w:val="28"/>
          <w:szCs w:val="28"/>
        </w:rPr>
        <w:t>Każdy uczestnik</w:t>
      </w:r>
      <w:r w:rsidR="000C53BD">
        <w:rPr>
          <w:rFonts w:ascii="Monotype Corsiva" w:hAnsi="Monotype Corsiva"/>
          <w:sz w:val="28"/>
          <w:szCs w:val="28"/>
        </w:rPr>
        <w:t>, który przygotuje pracę na wernisaż, otrzyma dyplom za udział.</w:t>
      </w:r>
    </w:p>
    <w:p w:rsidR="000C53BD" w:rsidRDefault="00AC6B42" w:rsidP="00FC78CE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sym w:font="Wingdings" w:char="F04A"/>
      </w:r>
    </w:p>
    <w:p w:rsidR="0065625A" w:rsidRDefault="00FC78CE" w:rsidP="00FC78CE">
      <w:pPr>
        <w:rPr>
          <w:rFonts w:ascii="Monotype Corsiva" w:hAnsi="Monotype Corsiva"/>
        </w:rPr>
      </w:pPr>
      <w:r w:rsidRPr="003709FF">
        <w:rPr>
          <w:rFonts w:ascii="Monotype Corsiva" w:hAnsi="Monotype Corsiva"/>
          <w:sz w:val="28"/>
          <w:szCs w:val="28"/>
        </w:rPr>
        <w:t xml:space="preserve">Prace </w:t>
      </w:r>
      <w:r w:rsidR="00AC6B42">
        <w:rPr>
          <w:rFonts w:ascii="Monotype Corsiva" w:hAnsi="Monotype Corsiva"/>
          <w:sz w:val="28"/>
          <w:szCs w:val="28"/>
        </w:rPr>
        <w:t xml:space="preserve">po zakończonej wystawie, </w:t>
      </w:r>
      <w:r w:rsidRPr="003709FF">
        <w:rPr>
          <w:rFonts w:ascii="Monotype Corsiva" w:hAnsi="Monotype Corsiva"/>
          <w:sz w:val="28"/>
          <w:szCs w:val="28"/>
        </w:rPr>
        <w:t>zostaną zwrócone autorom</w:t>
      </w:r>
      <w:r w:rsidR="00AC6B42">
        <w:rPr>
          <w:rFonts w:ascii="Monotype Corsiva" w:hAnsi="Monotype Corsiva"/>
          <w:sz w:val="28"/>
          <w:szCs w:val="28"/>
        </w:rPr>
        <w:t>.</w:t>
      </w:r>
    </w:p>
    <w:p w:rsidR="003709FF" w:rsidRDefault="003709FF" w:rsidP="00FC78CE">
      <w:pPr>
        <w:rPr>
          <w:rFonts w:ascii="Monotype Corsiva" w:hAnsi="Monotype Corsiva"/>
        </w:rPr>
      </w:pPr>
    </w:p>
    <w:p w:rsidR="003709FF" w:rsidRDefault="003709FF" w:rsidP="00FC78CE">
      <w:pPr>
        <w:rPr>
          <w:rFonts w:ascii="Monotype Corsiva" w:hAnsi="Monotype Corsiva"/>
        </w:rPr>
      </w:pPr>
    </w:p>
    <w:p w:rsidR="003709FF" w:rsidRDefault="003709FF" w:rsidP="00FC78CE">
      <w:pPr>
        <w:rPr>
          <w:rFonts w:ascii="Monotype Corsiva" w:hAnsi="Monotype Corsiva"/>
        </w:rPr>
      </w:pPr>
    </w:p>
    <w:p w:rsidR="003709FF" w:rsidRDefault="003709FF" w:rsidP="003709FF">
      <w:pPr>
        <w:jc w:val="center"/>
        <w:rPr>
          <w:rFonts w:ascii="Monotype Corsiva" w:hAnsi="Monotype Corsiva"/>
          <w:b/>
          <w:color w:val="00B050"/>
          <w:sz w:val="40"/>
          <w:szCs w:val="40"/>
        </w:rPr>
      </w:pPr>
      <w:r w:rsidRPr="003709FF">
        <w:rPr>
          <w:rFonts w:ascii="Monotype Corsiva" w:hAnsi="Monotype Corsiva"/>
          <w:b/>
          <w:color w:val="00B050"/>
          <w:sz w:val="40"/>
          <w:szCs w:val="40"/>
        </w:rPr>
        <w:t>Zapraszam</w:t>
      </w:r>
      <w:r>
        <w:rPr>
          <w:rFonts w:ascii="Monotype Corsiva" w:hAnsi="Monotype Corsiva"/>
          <w:b/>
          <w:color w:val="00B050"/>
          <w:sz w:val="40"/>
          <w:szCs w:val="40"/>
        </w:rPr>
        <w:t xml:space="preserve"> do </w:t>
      </w:r>
      <w:r w:rsidRPr="003709FF">
        <w:rPr>
          <w:rFonts w:ascii="Monotype Corsiva" w:hAnsi="Monotype Corsiva"/>
          <w:b/>
          <w:color w:val="00B050"/>
          <w:sz w:val="40"/>
          <w:szCs w:val="40"/>
        </w:rPr>
        <w:t>stworzenia wiosennego arcydzieła.</w:t>
      </w:r>
    </w:p>
    <w:p w:rsidR="00AC6B42" w:rsidRDefault="00AC6B42" w:rsidP="003709FF">
      <w:pPr>
        <w:jc w:val="center"/>
        <w:rPr>
          <w:rFonts w:ascii="Monotype Corsiva" w:hAnsi="Monotype Corsiva"/>
          <w:b/>
          <w:color w:val="00B050"/>
          <w:sz w:val="40"/>
          <w:szCs w:val="40"/>
        </w:rPr>
      </w:pPr>
    </w:p>
    <w:p w:rsidR="00AC6B42" w:rsidRDefault="00AC6B42" w:rsidP="003709FF">
      <w:pPr>
        <w:jc w:val="center"/>
        <w:rPr>
          <w:rFonts w:ascii="Monotype Corsiva" w:hAnsi="Monotype Corsiva"/>
          <w:b/>
          <w:color w:val="00B050"/>
          <w:sz w:val="28"/>
          <w:szCs w:val="28"/>
        </w:rPr>
      </w:pPr>
      <w:r>
        <w:rPr>
          <w:rFonts w:ascii="Monotype Corsiva" w:hAnsi="Monotype Corsiva"/>
          <w:b/>
          <w:color w:val="00B050"/>
          <w:sz w:val="28"/>
          <w:szCs w:val="28"/>
        </w:rPr>
        <w:t xml:space="preserve">                                                               </w:t>
      </w:r>
    </w:p>
    <w:p w:rsidR="00AC6B42" w:rsidRPr="00AC6B42" w:rsidRDefault="000C53BD" w:rsidP="00AC6B42">
      <w:pPr>
        <w:jc w:val="right"/>
        <w:rPr>
          <w:rFonts w:ascii="Monotype Corsiva" w:hAnsi="Monotype Corsiva"/>
          <w:b/>
          <w:color w:val="00B050"/>
          <w:sz w:val="28"/>
          <w:szCs w:val="28"/>
        </w:rPr>
      </w:pPr>
      <w:r>
        <w:rPr>
          <w:rFonts w:ascii="Monotype Corsiva" w:hAnsi="Monotype Corsiva"/>
          <w:b/>
          <w:color w:val="00B050"/>
          <w:sz w:val="28"/>
          <w:szCs w:val="28"/>
        </w:rPr>
        <w:t>M.</w:t>
      </w:r>
      <w:r w:rsidR="00AC6B42" w:rsidRPr="00AC6B42">
        <w:rPr>
          <w:rFonts w:ascii="Monotype Corsiva" w:hAnsi="Monotype Corsiva"/>
          <w:b/>
          <w:color w:val="00B050"/>
          <w:sz w:val="28"/>
          <w:szCs w:val="28"/>
        </w:rPr>
        <w:t xml:space="preserve"> Grochowska</w:t>
      </w:r>
    </w:p>
    <w:sectPr w:rsidR="00AC6B42" w:rsidRPr="00AC6B42" w:rsidSect="00880C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705" w:rsidRDefault="005A2705" w:rsidP="00880C4C">
      <w:pPr>
        <w:spacing w:after="0" w:line="240" w:lineRule="auto"/>
      </w:pPr>
      <w:r>
        <w:separator/>
      </w:r>
    </w:p>
  </w:endnote>
  <w:endnote w:type="continuationSeparator" w:id="0">
    <w:p w:rsidR="005A2705" w:rsidRDefault="005A2705" w:rsidP="00880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Lato, sans-serif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C4C" w:rsidRDefault="00880C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C4C" w:rsidRDefault="00880C4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C4C" w:rsidRDefault="00880C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705" w:rsidRDefault="005A2705" w:rsidP="00880C4C">
      <w:pPr>
        <w:spacing w:after="0" w:line="240" w:lineRule="auto"/>
      </w:pPr>
      <w:r>
        <w:separator/>
      </w:r>
    </w:p>
  </w:footnote>
  <w:footnote w:type="continuationSeparator" w:id="0">
    <w:p w:rsidR="005A2705" w:rsidRDefault="005A2705" w:rsidP="00880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C4C" w:rsidRDefault="005A270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5796" o:spid="_x0000_s2052" type="#_x0000_t75" style="position:absolute;margin-left:0;margin-top:0;width:453.45pt;height:447.05pt;z-index:-251657216;mso-position-horizontal:center;mso-position-horizontal-relative:margin;mso-position-vertical:center;mso-position-vertical-relative:margin" o:allowincell="f">
          <v:imagedata r:id="rId1" o:title="9izo4pAE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9705"/>
      <w:docPartObj>
        <w:docPartGallery w:val="Watermarks"/>
        <w:docPartUnique/>
      </w:docPartObj>
    </w:sdtPr>
    <w:sdtEndPr/>
    <w:sdtContent>
      <w:p w:rsidR="00880C4C" w:rsidRDefault="005A2705">
        <w:pPr>
          <w:pStyle w:val="Nagwek"/>
        </w:pPr>
        <w:r>
          <w:rPr>
            <w:noProof/>
            <w:lang w:eastAsia="pl-PL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2095797" o:spid="_x0000_s2053" type="#_x0000_t75" style="position:absolute;margin-left:0;margin-top:0;width:453.45pt;height:447.05pt;z-index:-251656192;mso-position-horizontal:center;mso-position-horizontal-relative:margin;mso-position-vertical:center;mso-position-vertical-relative:margin" o:allowincell="f">
              <v:imagedata r:id="rId1" o:title="9izo4pAET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C4C" w:rsidRDefault="005A270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5795" o:spid="_x0000_s2051" type="#_x0000_t75" style="position:absolute;margin-left:0;margin-top:0;width:453.45pt;height:447.05pt;z-index:-251658240;mso-position-horizontal:center;mso-position-horizontal-relative:margin;mso-position-vertical:center;mso-position-vertical-relative:margin" o:allowincell="f">
          <v:imagedata r:id="rId1" o:title="9izo4pAE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287425"/>
    <w:multiLevelType w:val="hybridMultilevel"/>
    <w:tmpl w:val="1C14A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8CE"/>
    <w:rsid w:val="000C53BD"/>
    <w:rsid w:val="00313330"/>
    <w:rsid w:val="00347CE0"/>
    <w:rsid w:val="003709FF"/>
    <w:rsid w:val="003A57C1"/>
    <w:rsid w:val="00551FEB"/>
    <w:rsid w:val="005A2705"/>
    <w:rsid w:val="0065625A"/>
    <w:rsid w:val="0075657B"/>
    <w:rsid w:val="00880C4C"/>
    <w:rsid w:val="00AC6B42"/>
    <w:rsid w:val="00BC1772"/>
    <w:rsid w:val="00E02646"/>
    <w:rsid w:val="00ED1687"/>
    <w:rsid w:val="00F454E2"/>
    <w:rsid w:val="00FC78CE"/>
    <w:rsid w:val="00FE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02E1802"/>
  <w15:docId w15:val="{6886682C-DAB9-49D3-B9AA-C102945C7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62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C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80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0C4C"/>
  </w:style>
  <w:style w:type="paragraph" w:styleId="Stopka">
    <w:name w:val="footer"/>
    <w:basedOn w:val="Normalny"/>
    <w:link w:val="StopkaZnak"/>
    <w:uiPriority w:val="99"/>
    <w:semiHidden/>
    <w:unhideWhenUsed/>
    <w:rsid w:val="00880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0C4C"/>
  </w:style>
  <w:style w:type="paragraph" w:styleId="Tekstdymka">
    <w:name w:val="Balloon Text"/>
    <w:basedOn w:val="Normalny"/>
    <w:link w:val="TekstdymkaZnak"/>
    <w:uiPriority w:val="99"/>
    <w:semiHidden/>
    <w:unhideWhenUsed/>
    <w:rsid w:val="00370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9F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C53BD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Textbody">
    <w:name w:val="Text body"/>
    <w:basedOn w:val="Standard"/>
    <w:rsid w:val="000C53BD"/>
    <w:pPr>
      <w:spacing w:after="120"/>
    </w:pPr>
  </w:style>
  <w:style w:type="character" w:styleId="Hipercze">
    <w:name w:val="Hyperlink"/>
    <w:basedOn w:val="Domylnaczcionkaakapitu"/>
    <w:uiPriority w:val="99"/>
    <w:unhideWhenUsed/>
    <w:rsid w:val="00551F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ojedziecikreatywnie.pl/2021/05/solne-lampiony-za-sloika-diy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5FA26-EFEA-4E84-B1BD-7507385B6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Violetta</cp:lastModifiedBy>
  <cp:revision>2</cp:revision>
  <cp:lastPrinted>2024-03-04T14:31:00Z</cp:lastPrinted>
  <dcterms:created xsi:type="dcterms:W3CDTF">2024-03-04T14:32:00Z</dcterms:created>
  <dcterms:modified xsi:type="dcterms:W3CDTF">2024-03-04T14:32:00Z</dcterms:modified>
</cp:coreProperties>
</file>